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B3" w:rsidRPr="00866742" w:rsidRDefault="00F738B3" w:rsidP="00F738B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КРАСНОЯРСКИЙ КРАЙ </w:t>
      </w:r>
    </w:p>
    <w:p w:rsidR="00F738B3" w:rsidRPr="00866742" w:rsidRDefault="00F738B3" w:rsidP="00F738B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АВДИНСКИЙ СЕЛЬСОВЕТ УЯРСКОГО РАЙОНА</w:t>
      </w:r>
    </w:p>
    <w:p w:rsidR="00F738B3" w:rsidRPr="00866742" w:rsidRDefault="00F738B3" w:rsidP="00F738B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6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АВДИНСКОГО СЕЛЬСОВЕТА</w:t>
      </w:r>
    </w:p>
    <w:p w:rsidR="00F738B3" w:rsidRPr="00866742" w:rsidRDefault="00F738B3" w:rsidP="00F738B3">
      <w:pPr>
        <w:spacing w:after="0" w:line="240" w:lineRule="auto"/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8B3" w:rsidRPr="00866742" w:rsidRDefault="00F738B3" w:rsidP="00F738B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674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738B3" w:rsidRPr="00F738B3" w:rsidRDefault="00F738B3" w:rsidP="00F738B3">
      <w:pPr>
        <w:keepNext/>
        <w:keepLines/>
        <w:spacing w:after="0" w:line="240" w:lineRule="auto"/>
        <w:ind w:right="-1" w:firstLine="709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F738B3" w:rsidRPr="00F738B3" w:rsidRDefault="00F27AFF" w:rsidP="00F738B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>01.06.</w:t>
      </w:r>
      <w:r w:rsidR="00F738B3"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>2021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>г</w:t>
      </w:r>
      <w:r w:rsidR="00F738B3"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ab/>
      </w:r>
      <w:r w:rsidR="00F738B3"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ab/>
        <w:t>п. Авда</w:t>
      </w:r>
      <w:r w:rsidR="00866742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                         </w:t>
      </w:r>
      <w:r w:rsidR="00F738B3"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>№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>21</w:t>
      </w:r>
      <w:r w:rsidR="00F738B3"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>-п</w:t>
      </w:r>
    </w:p>
    <w:p w:rsidR="00F738B3" w:rsidRPr="00F738B3" w:rsidRDefault="00F738B3" w:rsidP="00F738B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738B3" w:rsidRPr="00866742" w:rsidRDefault="00F738B3" w:rsidP="0086674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администрации Авдинского сельсовета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>Уярского района от 25.06.2018 № 17-п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«Об утверждении Положения о порядке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применения взысканий за несоблюдение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муниципальными служащими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администрации Авдинского сельсовета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Уярского района ограничений и запретов,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требований о предотвращении или </w:t>
      </w:r>
      <w:proofErr w:type="gramStart"/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>об</w:t>
      </w:r>
      <w:proofErr w:type="gramEnd"/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proofErr w:type="gramStart"/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>урегулировании</w:t>
      </w:r>
      <w:proofErr w:type="gramEnd"/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конфликта интересов и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F738B3" w:rsidRPr="00F738B3" w:rsidRDefault="00F738B3" w:rsidP="00F738B3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F738B3">
        <w:rPr>
          <w:rFonts w:ascii="Arial" w:eastAsiaTheme="majorEastAsia" w:hAnsi="Arial" w:cs="Arial"/>
          <w:bCs/>
          <w:sz w:val="24"/>
          <w:szCs w:val="24"/>
          <w:lang w:eastAsia="ru-RU"/>
        </w:rPr>
        <w:t>в целях противодействия коррупции»</w:t>
      </w:r>
    </w:p>
    <w:p w:rsidR="00F738B3" w:rsidRPr="00F738B3" w:rsidRDefault="00F738B3" w:rsidP="00F738B3">
      <w:pPr>
        <w:keepNext/>
        <w:keepLines/>
        <w:spacing w:after="0" w:line="240" w:lineRule="auto"/>
        <w:ind w:firstLine="709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F738B3" w:rsidRPr="00F738B3" w:rsidRDefault="00F738B3" w:rsidP="00F738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38B3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Авдинского сельсовета Уярского района от 25.06.2018 № 17-п «Об утверждении Положения о порядке применения взысканий за несоблюдение муниципальными служащими администрации Авдинского сельсовета Уярского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Постановление) в соответствие с требованиями федерального и краевого законодательства, руководствуясь статьей 17</w:t>
      </w:r>
      <w:proofErr w:type="gramEnd"/>
      <w:r w:rsidRPr="00F738B3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Авдинского сельсовета Уярского района Красноярского края, ПОСТАНОВЛЯЮ:</w:t>
      </w:r>
    </w:p>
    <w:p w:rsidR="00F738B3" w:rsidRPr="00F738B3" w:rsidRDefault="00F738B3" w:rsidP="00F738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8B3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F738B3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Постановление следующие изменения:</w:t>
      </w:r>
    </w:p>
    <w:p w:rsidR="00F738B3" w:rsidRPr="00866742" w:rsidRDefault="00F738B3" w:rsidP="00F738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742">
        <w:rPr>
          <w:rFonts w:ascii="Arial" w:eastAsia="Times New Roman" w:hAnsi="Arial" w:cs="Arial"/>
          <w:sz w:val="24"/>
          <w:szCs w:val="24"/>
          <w:lang w:eastAsia="ru-RU"/>
        </w:rPr>
        <w:t xml:space="preserve">1.1.пункт 4 раздела </w:t>
      </w:r>
      <w:r w:rsidRPr="00866742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866742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F738B3" w:rsidRPr="00F738B3" w:rsidRDefault="00F738B3" w:rsidP="00F738B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38B3">
        <w:rPr>
          <w:rFonts w:ascii="Arial" w:hAnsi="Arial" w:cs="Arial"/>
          <w:sz w:val="24"/>
          <w:szCs w:val="24"/>
        </w:rPr>
        <w:t>«4. Взыскания, предусмотренные пунктом 1 статьи 11.1 Закона Красноярского края от 24.04.2008 № 5-1565 «Об особенностях правого регулирования муниципальной службы в Красноярском крае»,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</w:t>
      </w:r>
      <w:r>
        <w:rPr>
          <w:rFonts w:ascii="Arial" w:hAnsi="Arial" w:cs="Arial"/>
          <w:sz w:val="24"/>
          <w:szCs w:val="24"/>
        </w:rPr>
        <w:t>лу</w:t>
      </w:r>
      <w:r w:rsidRPr="00F738B3">
        <w:rPr>
          <w:rFonts w:ascii="Arial" w:hAnsi="Arial" w:cs="Arial"/>
          <w:sz w:val="24"/>
          <w:szCs w:val="24"/>
        </w:rPr>
        <w:t>».</w:t>
      </w:r>
    </w:p>
    <w:p w:rsidR="00F738B3" w:rsidRPr="00F738B3" w:rsidRDefault="00F738B3" w:rsidP="00F738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8B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738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38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собой</w:t>
      </w:r>
      <w:r w:rsidRPr="00F738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38B3" w:rsidRDefault="00F738B3" w:rsidP="00F738B3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8B3">
        <w:rPr>
          <w:rFonts w:ascii="Arial" w:eastAsia="Times New Roman" w:hAnsi="Arial" w:cs="Arial"/>
          <w:sz w:val="24"/>
          <w:szCs w:val="24"/>
          <w:lang w:eastAsia="ru-RU"/>
        </w:rPr>
        <w:t>3.Настояще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Постановление вступает в силу со дня, </w:t>
      </w:r>
      <w:r w:rsidR="00866742">
        <w:rPr>
          <w:rFonts w:ascii="Arial" w:eastAsia="Times New Roman" w:hAnsi="Arial" w:cs="Arial"/>
          <w:sz w:val="24"/>
          <w:szCs w:val="24"/>
          <w:lang w:eastAsia="ru-RU"/>
        </w:rPr>
        <w:t>следующего за днем его официального опубликования.</w:t>
      </w:r>
    </w:p>
    <w:p w:rsidR="00866742" w:rsidRPr="00F738B3" w:rsidRDefault="00866742" w:rsidP="00F738B3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866742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D07171">
        <w:rPr>
          <w:rFonts w:ascii="Arial" w:hAnsi="Arial" w:cs="Arial"/>
          <w:color w:val="000000"/>
          <w:spacing w:val="-4"/>
          <w:sz w:val="24"/>
          <w:szCs w:val="24"/>
        </w:rPr>
        <w:t>Постановление вступает в силу на следующий день после официального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D07171">
        <w:rPr>
          <w:rFonts w:ascii="Arial" w:hAnsi="Arial" w:cs="Arial"/>
          <w:color w:val="000000"/>
          <w:spacing w:val="-4"/>
          <w:sz w:val="24"/>
          <w:szCs w:val="24"/>
        </w:rPr>
        <w:t>опубликования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D07171">
        <w:rPr>
          <w:rFonts w:ascii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D07171">
        <w:rPr>
          <w:rFonts w:ascii="Arial" w:hAnsi="Arial" w:cs="Arial"/>
          <w:color w:val="000000"/>
          <w:spacing w:val="-4"/>
          <w:sz w:val="24"/>
          <w:szCs w:val="24"/>
        </w:rPr>
        <w:t>газете «Ведомости органов местного самоуправления Авдинского сельсовета».</w:t>
      </w:r>
    </w:p>
    <w:p w:rsidR="00F738B3" w:rsidRPr="00F738B3" w:rsidRDefault="00F738B3" w:rsidP="00F738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8B3" w:rsidRPr="00F738B3" w:rsidRDefault="00F738B3" w:rsidP="00F738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8B3" w:rsidRPr="00F738B3" w:rsidRDefault="00F27AFF" w:rsidP="00F738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сельсовета                                   М.Г.Утыро</w:t>
      </w:r>
      <w:bookmarkStart w:id="0" w:name="_GoBack"/>
      <w:bookmarkEnd w:id="0"/>
    </w:p>
    <w:p w:rsidR="00F738B3" w:rsidRPr="00F738B3" w:rsidRDefault="00F738B3" w:rsidP="00F738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738B3" w:rsidRPr="00F7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E5"/>
    <w:rsid w:val="002C6178"/>
    <w:rsid w:val="00866742"/>
    <w:rsid w:val="009348E5"/>
    <w:rsid w:val="00A357C9"/>
    <w:rsid w:val="00C761D6"/>
    <w:rsid w:val="00F27AFF"/>
    <w:rsid w:val="00F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2021-05-20T02:19:00Z</dcterms:created>
  <dcterms:modified xsi:type="dcterms:W3CDTF">2021-06-01T08:03:00Z</dcterms:modified>
</cp:coreProperties>
</file>